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E21491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95FE8"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956"/>
        <w:gridCol w:w="1713"/>
        <w:gridCol w:w="3481"/>
        <w:gridCol w:w="7302"/>
      </w:tblGrid>
      <w:tr w:rsidR="00E21491" w:rsidRPr="00133499" w:rsidTr="00EE141F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A3" w:rsidRPr="00133499" w:rsidTr="00EE141F">
        <w:trPr>
          <w:trHeight w:val="1149"/>
        </w:trPr>
        <w:tc>
          <w:tcPr>
            <w:tcW w:w="15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7A3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C47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Муниципальное бюджетное учреждение культуры г.о. Новокуйбышевск Самарской области</w:t>
            </w:r>
          </w:p>
          <w:p w:rsidR="007C47A3" w:rsidRPr="007C47A3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C47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7C47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Театрально-концертный комплекс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«Дворец культуры»</w:t>
            </w:r>
          </w:p>
          <w:p w:rsidR="007C47A3" w:rsidRPr="007C47A3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7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Адрес: Самарская область, город Новокуйбышевск, площадь </w:t>
            </w:r>
            <w:proofErr w:type="spellStart"/>
            <w:r w:rsidRPr="007C47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им.Ленина</w:t>
            </w:r>
            <w:proofErr w:type="spellEnd"/>
            <w:r w:rsidRPr="007C47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Дворец культуры</w:t>
            </w:r>
            <w:r w:rsidR="00E959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тел.6-42-81</w:t>
            </w:r>
          </w:p>
        </w:tc>
      </w:tr>
      <w:tr w:rsidR="007C47A3" w:rsidRPr="00133499" w:rsidTr="00EE141F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133499" w:rsidRDefault="007C47A3" w:rsidP="00E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11,12,18,20,21,22 марта </w:t>
            </w:r>
          </w:p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12.00, 14.00 час.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 «Космический Колумб»,</w:t>
            </w:r>
          </w:p>
          <w:p w:rsidR="007C47A3" w:rsidRPr="007C47A3" w:rsidRDefault="007C47A3" w:rsidP="007C47A3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7A3">
              <w:rPr>
                <w:rFonts w:ascii="Times New Roman" w:eastAsiaTheme="minorHAnsi" w:hAnsi="Times New Roman"/>
                <w:sz w:val="24"/>
                <w:szCs w:val="24"/>
              </w:rPr>
              <w:t xml:space="preserve">посвященная 90-летию со дня рождения </w:t>
            </w:r>
            <w:proofErr w:type="spellStart"/>
            <w:r w:rsidRPr="007C47A3">
              <w:rPr>
                <w:rFonts w:ascii="Times New Roman" w:eastAsiaTheme="minorHAnsi" w:hAnsi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7C47A3" w:rsidRDefault="007C47A3" w:rsidP="007C47A3">
            <w:pPr>
              <w:spacing w:after="0" w:line="240" w:lineRule="auto"/>
              <w:ind w:right="33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Как говорят космонавты - «Он всех нас позвал в космос». 12 апреля 1961 года состоялся первый полёт человека в открытый космос. Это событие стало одной из самых важных вех в истории всего человечества. 60 лет назад первый советский летчик-космонавт Юрий Алексеевич Гагарин сказал «Поехали!», открыв эру освоения человеком космического пространства.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</w:rPr>
              <w:t xml:space="preserve">С 1 по 7 марта 2024 года </w:t>
            </w: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в Малом зале Дворца культуры пройдет интерактивная программа «Космический Колумб». Целью программы является продвижение среди детей и подростков идеи ценности научного исторического знания, расширение их кругозора, формирование, сохранение исторической памяти о достижениях в области космонавтики. 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мероприятия, обучающиеся примут участие в трех тематических раундах: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В первом раунде «Космическая экскурсия» участникам будет предложено ответить на тематические вопросы.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2 раунд «Звездное буриме». В этом раунде участникам предстоит придумать тематические четверостишия.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 xml:space="preserve">3 раунд «Отличительные сходства» определит самых внимательных ребят. </w:t>
            </w:r>
          </w:p>
          <w:p w:rsidR="007C47A3" w:rsidRPr="007C47A3" w:rsidRDefault="007C47A3" w:rsidP="007C47A3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3">
              <w:rPr>
                <w:rFonts w:ascii="Times New Roman" w:hAnsi="Times New Roman" w:cs="Times New Roman"/>
                <w:sz w:val="24"/>
                <w:szCs w:val="24"/>
              </w:rPr>
              <w:t>В заключительном решающем раунде «Поехали!» участникам предстоит отгадать исторические загадки и ребусы.</w:t>
            </w:r>
          </w:p>
          <w:p w:rsidR="007C47A3" w:rsidRPr="007C47A3" w:rsidRDefault="007C47A3" w:rsidP="007C47A3">
            <w:pPr>
              <w:pStyle w:val="1"/>
              <w:spacing w:before="0" w:beforeAutospacing="0" w:after="0" w:afterAutospacing="0"/>
              <w:ind w:right="33" w:firstLine="459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C47A3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 финале будет предложен к просмотру биографический видеосюжет про Ю.А. Гагарина.</w:t>
            </w:r>
          </w:p>
          <w:p w:rsidR="007C47A3" w:rsidRPr="007C47A3" w:rsidRDefault="007C47A3" w:rsidP="007C47A3">
            <w:pPr>
              <w:pStyle w:val="1"/>
              <w:spacing w:before="0" w:beforeAutospacing="0" w:after="0" w:afterAutospacing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7C47A3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Продолжительность мероприятия: 1 час</w:t>
            </w:r>
          </w:p>
        </w:tc>
      </w:tr>
      <w:tr w:rsidR="007C47A3" w:rsidRPr="00D73BB3" w:rsidTr="00EE141F">
        <w:trPr>
          <w:trHeight w:val="55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A3" w:rsidRPr="00A97ACA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МБУК «Библиотечная информационная сеть» г. о. Новокуйбышевск </w:t>
            </w:r>
          </w:p>
          <w:p w:rsidR="007C47A3" w:rsidRPr="00CE08C3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Модельная библиотека «Городской </w:t>
            </w:r>
            <w:proofErr w:type="spellStart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ИнтеллектЦЕНТР</w:t>
            </w:r>
            <w:proofErr w:type="spellEnd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47A3" w:rsidRPr="00D73BB3" w:rsidRDefault="007C47A3" w:rsidP="007C47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  <w:r w:rsidR="00E9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Тел.6-14-33</w:t>
            </w:r>
          </w:p>
        </w:tc>
      </w:tr>
      <w:tr w:rsidR="007C47A3" w:rsidRPr="00D73BB3" w:rsidTr="00EE141F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7A3" w:rsidRPr="0011553C" w:rsidRDefault="007C47A3" w:rsidP="007C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r w:rsidRPr="0011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программа  «Жизнь и судьба Александра Пушкина»</w:t>
            </w:r>
          </w:p>
          <w:p w:rsidR="007C47A3" w:rsidRPr="00603F25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603F25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Сложность, с одной стороны, и привлекательность для слушателей, с другой, состоит в том, что в течени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всего одного часа представлена вся 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прозвучат стихи Александра Сергеевича, отражающие  разные периоды его жизни.</w:t>
            </w:r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», созданного в 2019 году при поддержке Фонда Президентских грантов.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7C47A3" w:rsidRPr="00D73BB3" w:rsidTr="00EE141F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11553C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F63D4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7C47A3" w:rsidRPr="00F63D4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Библиоперфоманс</w:t>
            </w:r>
            <w:proofErr w:type="spellEnd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партой         с Александром Пушкиным»</w:t>
            </w:r>
          </w:p>
          <w:p w:rsidR="007C47A3" w:rsidRPr="00C16260" w:rsidRDefault="007C47A3" w:rsidP="007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Посидеть с Пушкиным за партой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всё возможно!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) помогут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и… бесконечная любовь к поэту!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интересную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 жизни и учёбе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сценку «Однажды в лицее»…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Учиться 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интересно и познавательно!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Продолжительность – 1 час.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Мероприятие для групп от 10 человек.</w:t>
            </w:r>
          </w:p>
        </w:tc>
      </w:tr>
      <w:tr w:rsidR="007C47A3" w:rsidRPr="00D73BB3" w:rsidTr="00EE141F">
        <w:trPr>
          <w:trHeight w:val="55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11553C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  <w:p w:rsidR="007C47A3" w:rsidRPr="003C12E7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экскурс «Пушкин – имя ратное»</w:t>
            </w:r>
          </w:p>
          <w:p w:rsidR="007C47A3" w:rsidRPr="00C16260" w:rsidRDefault="007C47A3" w:rsidP="007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BE18EC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7C47A3" w:rsidRPr="00BE18EC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 узнают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</w:p>
          <w:p w:rsidR="007C47A3" w:rsidRPr="00BE18EC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7C47A3" w:rsidRPr="00BE18EC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ак Пушкин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укреплял воинов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своим бессмертным словом и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7C47A3" w:rsidRPr="00BE18EC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7C47A3" w:rsidRPr="005A2DD9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7C47A3" w:rsidRPr="009F74AA" w:rsidRDefault="007C47A3" w:rsidP="00EE141F">
            <w:pPr>
              <w:shd w:val="clear" w:color="auto" w:fill="FFFFFF" w:themeFill="background1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7C47A3" w:rsidRPr="00D73BB3" w:rsidTr="00EE141F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590997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590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F63D4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7C47A3" w:rsidRPr="00F63D4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экскурсия «Тайны музейных книг»</w:t>
            </w:r>
          </w:p>
          <w:p w:rsidR="007C47A3" w:rsidRPr="00603F25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в форме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с экскурсионной составляющей по экспозиции Музея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А.С.Пушкина,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  <w:proofErr w:type="gramEnd"/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7C47A3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7C47A3" w:rsidRPr="00603F25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7C47A3" w:rsidRPr="00D73BB3" w:rsidTr="00EE141F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590997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360779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прогулка по библиотеке «Знакомьтесь: модельная библиотека»</w:t>
            </w:r>
          </w:p>
          <w:p w:rsidR="007C47A3" w:rsidRDefault="007C47A3" w:rsidP="007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26036A" w:rsidRDefault="007C47A3" w:rsidP="007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8D30B9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рамках национального проекта «Культура» в Новокуйбышевске в 2020 г. была создана модельная библиотека «Городской 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ИнтеллектЦЕНТР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7C47A3" w:rsidRPr="008D30B9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ГЕНИЙ».Узнают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7C47A3" w:rsidRPr="008D30B9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Региональном центре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7C47A3" w:rsidRPr="008D30B9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Вас ждут незабываемые впечатления и интересные открытия, а главное - встреча с ВАШЕЙ книгой. </w:t>
            </w:r>
          </w:p>
          <w:p w:rsidR="007C47A3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7C47A3" w:rsidRPr="007C61D7" w:rsidRDefault="007C47A3" w:rsidP="00EE141F">
            <w:pPr>
              <w:shd w:val="clear" w:color="auto" w:fill="FFFFFF" w:themeFill="background1"/>
              <w:spacing w:after="0" w:line="235" w:lineRule="atLeas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7C47A3" w:rsidRPr="00D73BB3" w:rsidTr="00EE141F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7C47A3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7C4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A3" w:rsidRPr="00D73BB3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>Полнокупольная</w:t>
            </w:r>
            <w:proofErr w:type="spellEnd"/>
            <w:r w:rsidRPr="00E9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          «Книжная ГАЛАКТИКА»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9F6EAD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7C47A3" w:rsidRPr="009F6EAD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7C47A3" w:rsidRPr="009F6EAD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полнокупольного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7A3" w:rsidRPr="009F6EAD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7C47A3" w:rsidRPr="009F6EAD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7C47A3" w:rsidRDefault="007C47A3" w:rsidP="00EE141F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групп от 10 человек.</w:t>
            </w:r>
          </w:p>
        </w:tc>
      </w:tr>
      <w:tr w:rsidR="007C47A3" w:rsidRPr="00D73BB3" w:rsidTr="00EE141F">
        <w:trPr>
          <w:trHeight w:val="57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Модельная библиотека «</w:t>
            </w:r>
            <w:proofErr w:type="spellStart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7C47A3" w:rsidRPr="00D56A5E" w:rsidRDefault="007C47A3" w:rsidP="007C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7C47A3" w:rsidRPr="00D73BB3" w:rsidTr="00EE141F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7C47A3" w:rsidRDefault="007C47A3" w:rsidP="007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29.03.2024</w:t>
            </w:r>
          </w:p>
          <w:p w:rsidR="007C47A3" w:rsidRPr="00A4499F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7C47A3" w:rsidRPr="00D56A5E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C47A3" w:rsidRPr="00D56A5E" w:rsidRDefault="007C47A3" w:rsidP="007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Pr="00E9596E" w:rsidRDefault="007C47A3" w:rsidP="007C47A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9596E">
              <w:rPr>
                <w:rStyle w:val="a4"/>
                <w:b/>
                <w:sz w:val="24"/>
                <w:szCs w:val="24"/>
              </w:rPr>
              <w:t xml:space="preserve">Интерактивная  программа </w:t>
            </w:r>
            <w:r w:rsidRPr="00E9596E">
              <w:rPr>
                <w:b w:val="0"/>
                <w:sz w:val="24"/>
                <w:szCs w:val="24"/>
              </w:rPr>
              <w:t xml:space="preserve">«Встречаемся в </w:t>
            </w:r>
            <w:proofErr w:type="spellStart"/>
            <w:r w:rsidRPr="00E9596E">
              <w:rPr>
                <w:b w:val="0"/>
                <w:sz w:val="24"/>
                <w:szCs w:val="24"/>
              </w:rPr>
              <w:t>БиблиоКАФЕ</w:t>
            </w:r>
            <w:proofErr w:type="spellEnd"/>
            <w:r w:rsidRPr="00E9596E">
              <w:rPr>
                <w:b w:val="0"/>
                <w:sz w:val="24"/>
                <w:szCs w:val="24"/>
              </w:rPr>
              <w:t>»</w:t>
            </w:r>
          </w:p>
          <w:p w:rsidR="007C47A3" w:rsidRDefault="007C47A3" w:rsidP="007C47A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7C47A3" w:rsidRPr="00D56A5E" w:rsidRDefault="007C47A3" w:rsidP="007C47A3">
            <w:pPr>
              <w:pStyle w:val="1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7A3" w:rsidRDefault="007C47A3" w:rsidP="007C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 по модельной библиотеке «</w:t>
            </w:r>
            <w:proofErr w:type="spell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«Здесь</w:t>
            </w:r>
            <w:proofErr w:type="gram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итают!».</w:t>
            </w:r>
          </w:p>
          <w:p w:rsidR="007C47A3" w:rsidRPr="000767A6" w:rsidRDefault="007C47A3" w:rsidP="007C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ПрессБИСТРО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7C47A3" w:rsidRDefault="007C47A3" w:rsidP="007C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7C47A3" w:rsidRPr="005A2DD9" w:rsidRDefault="007C47A3" w:rsidP="007C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7C47A3" w:rsidRPr="00A4499F" w:rsidRDefault="007C47A3" w:rsidP="007C47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</w:tbl>
    <w:p w:rsidR="00E21491" w:rsidRPr="00D73BB3" w:rsidRDefault="00E21491" w:rsidP="0019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ED" w:rsidRDefault="001915ED"/>
    <w:sectPr w:rsidR="001915ED" w:rsidSect="00EE14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ED"/>
    <w:rsid w:val="0000218C"/>
    <w:rsid w:val="000E44E2"/>
    <w:rsid w:val="0011553C"/>
    <w:rsid w:val="001915ED"/>
    <w:rsid w:val="001A538D"/>
    <w:rsid w:val="00333B4D"/>
    <w:rsid w:val="003A1960"/>
    <w:rsid w:val="00491AA3"/>
    <w:rsid w:val="004F493C"/>
    <w:rsid w:val="00590997"/>
    <w:rsid w:val="005D7CD2"/>
    <w:rsid w:val="007C47A3"/>
    <w:rsid w:val="008921E4"/>
    <w:rsid w:val="00895FE8"/>
    <w:rsid w:val="00D76BC8"/>
    <w:rsid w:val="00E113D9"/>
    <w:rsid w:val="00E21491"/>
    <w:rsid w:val="00E65A45"/>
    <w:rsid w:val="00E9596E"/>
    <w:rsid w:val="00EA6FF2"/>
    <w:rsid w:val="00EE141F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  <w:style w:type="paragraph" w:styleId="a6">
    <w:name w:val="Normal (Web)"/>
    <w:basedOn w:val="a"/>
    <w:uiPriority w:val="99"/>
    <w:unhideWhenUsed/>
    <w:rsid w:val="007C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4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  <w:style w:type="paragraph" w:styleId="a6">
    <w:name w:val="Normal (Web)"/>
    <w:basedOn w:val="a"/>
    <w:uiPriority w:val="99"/>
    <w:unhideWhenUsed/>
    <w:rsid w:val="007C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4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Саушкина</dc:creator>
  <cp:lastModifiedBy>19</cp:lastModifiedBy>
  <cp:revision>2</cp:revision>
  <dcterms:created xsi:type="dcterms:W3CDTF">2024-03-07T09:06:00Z</dcterms:created>
  <dcterms:modified xsi:type="dcterms:W3CDTF">2024-03-07T09:06:00Z</dcterms:modified>
</cp:coreProperties>
</file>